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5449B" w14:textId="16C1257E" w:rsidR="00A818AE" w:rsidRPr="009A57BA" w:rsidRDefault="00C9590C" w:rsidP="00F01C43">
      <w:pPr>
        <w:tabs>
          <w:tab w:val="left" w:pos="14656"/>
        </w:tabs>
        <w:jc w:val="center"/>
        <w:rPr>
          <w:b/>
          <w:bCs/>
          <w:szCs w:val="24"/>
          <w:lang w:eastAsia="lt-LT"/>
        </w:rPr>
      </w:pPr>
      <w:bookmarkStart w:id="0" w:name="_GoBack"/>
      <w:bookmarkEnd w:id="0"/>
      <w:r w:rsidRPr="009A57BA">
        <w:rPr>
          <w:b/>
          <w:bCs/>
          <w:szCs w:val="24"/>
          <w:u w:val="single"/>
          <w:lang w:eastAsia="lt-LT"/>
        </w:rPr>
        <w:t>GARGŽDŲ LOPŠELIS-DARŽELIS „NAMINUKAS“</w:t>
      </w:r>
    </w:p>
    <w:p w14:paraId="1635CF58" w14:textId="77777777" w:rsidR="00A818AE" w:rsidRPr="009A57BA" w:rsidRDefault="004F6D52">
      <w:pPr>
        <w:tabs>
          <w:tab w:val="left" w:pos="14656"/>
        </w:tabs>
        <w:jc w:val="center"/>
        <w:rPr>
          <w:sz w:val="20"/>
          <w:lang w:eastAsia="lt-LT"/>
        </w:rPr>
      </w:pPr>
      <w:r w:rsidRPr="009A57BA">
        <w:rPr>
          <w:sz w:val="20"/>
          <w:lang w:eastAsia="lt-LT"/>
        </w:rPr>
        <w:t>(švietimo įstaigos pavadinimas)</w:t>
      </w:r>
    </w:p>
    <w:p w14:paraId="29601F10" w14:textId="77777777" w:rsidR="00A818AE" w:rsidRPr="009A57BA" w:rsidRDefault="00A818AE">
      <w:pPr>
        <w:tabs>
          <w:tab w:val="left" w:pos="14656"/>
        </w:tabs>
        <w:jc w:val="center"/>
        <w:rPr>
          <w:szCs w:val="24"/>
          <w:lang w:eastAsia="lt-LT"/>
        </w:rPr>
      </w:pPr>
    </w:p>
    <w:p w14:paraId="67947636" w14:textId="2D919540" w:rsidR="00A818AE" w:rsidRPr="009A57BA" w:rsidRDefault="00C9590C">
      <w:pPr>
        <w:tabs>
          <w:tab w:val="left" w:pos="14656"/>
        </w:tabs>
        <w:jc w:val="center"/>
        <w:rPr>
          <w:b/>
          <w:bCs/>
          <w:szCs w:val="24"/>
          <w:lang w:eastAsia="lt-LT"/>
        </w:rPr>
      </w:pPr>
      <w:r w:rsidRPr="009A57BA">
        <w:rPr>
          <w:b/>
          <w:bCs/>
          <w:szCs w:val="24"/>
          <w:u w:val="single"/>
          <w:lang w:eastAsia="lt-LT"/>
        </w:rPr>
        <w:t>DIREKTORĖ RAIMUNDA MOCKUVIENĖ</w:t>
      </w:r>
    </w:p>
    <w:p w14:paraId="4587E7CF" w14:textId="77777777" w:rsidR="00A818AE" w:rsidRPr="009A57BA" w:rsidRDefault="004F6D52">
      <w:pPr>
        <w:jc w:val="center"/>
        <w:rPr>
          <w:sz w:val="20"/>
          <w:lang w:eastAsia="lt-LT"/>
        </w:rPr>
      </w:pPr>
      <w:r w:rsidRPr="009A57BA">
        <w:rPr>
          <w:sz w:val="20"/>
          <w:lang w:eastAsia="lt-LT"/>
        </w:rPr>
        <w:t>(darbuotojo pareigos, vardas ir pavardė)</w:t>
      </w:r>
    </w:p>
    <w:p w14:paraId="09D4C326" w14:textId="77777777" w:rsidR="00F91302" w:rsidRPr="009A57BA" w:rsidRDefault="00F91302">
      <w:pPr>
        <w:jc w:val="center"/>
        <w:rPr>
          <w:sz w:val="20"/>
          <w:lang w:eastAsia="lt-LT"/>
        </w:rPr>
      </w:pPr>
    </w:p>
    <w:p w14:paraId="424F3F34" w14:textId="77777777" w:rsidR="00A818AE" w:rsidRPr="009A57BA" w:rsidRDefault="007A08B1" w:rsidP="007A08B1">
      <w:pPr>
        <w:jc w:val="center"/>
        <w:rPr>
          <w:b/>
          <w:szCs w:val="24"/>
          <w:lang w:eastAsia="lt-LT"/>
        </w:rPr>
      </w:pPr>
      <w:r w:rsidRPr="009A57BA">
        <w:rPr>
          <w:b/>
          <w:szCs w:val="24"/>
          <w:lang w:eastAsia="lt-LT"/>
        </w:rPr>
        <w:t>METŲ VEIKLOS ATASKAITA</w:t>
      </w:r>
    </w:p>
    <w:p w14:paraId="753882C8" w14:textId="77777777" w:rsidR="00A818AE" w:rsidRPr="009A57BA" w:rsidRDefault="00A818AE">
      <w:pPr>
        <w:jc w:val="center"/>
        <w:rPr>
          <w:szCs w:val="24"/>
          <w:lang w:eastAsia="lt-LT"/>
        </w:rPr>
      </w:pPr>
    </w:p>
    <w:p w14:paraId="13FE2B25" w14:textId="6044062D" w:rsidR="00A818AE" w:rsidRPr="009A57BA" w:rsidRDefault="000425AE">
      <w:pPr>
        <w:jc w:val="center"/>
        <w:rPr>
          <w:szCs w:val="24"/>
          <w:u w:val="single"/>
          <w:lang w:eastAsia="lt-LT"/>
        </w:rPr>
      </w:pPr>
      <w:r w:rsidRPr="009A57BA">
        <w:rPr>
          <w:szCs w:val="24"/>
          <w:u w:val="single"/>
          <w:lang w:eastAsia="lt-LT"/>
        </w:rPr>
        <w:t xml:space="preserve">2020 m. </w:t>
      </w:r>
      <w:r w:rsidR="004263DC">
        <w:rPr>
          <w:szCs w:val="24"/>
          <w:u w:val="single"/>
          <w:lang w:eastAsia="lt-LT"/>
        </w:rPr>
        <w:t>kov</w:t>
      </w:r>
      <w:r w:rsidRPr="009A57BA">
        <w:rPr>
          <w:szCs w:val="24"/>
          <w:u w:val="single"/>
          <w:lang w:eastAsia="lt-LT"/>
        </w:rPr>
        <w:t>o           d.</w:t>
      </w:r>
      <w:r w:rsidR="004F6D52" w:rsidRPr="009A57BA">
        <w:rPr>
          <w:szCs w:val="24"/>
          <w:u w:val="single"/>
          <w:lang w:eastAsia="lt-LT"/>
        </w:rPr>
        <w:t xml:space="preserve"> Nr. </w:t>
      </w:r>
      <w:r w:rsidRPr="009A57BA">
        <w:rPr>
          <w:szCs w:val="24"/>
          <w:u w:val="single"/>
          <w:lang w:eastAsia="lt-LT"/>
        </w:rPr>
        <w:t>T27-</w:t>
      </w:r>
    </w:p>
    <w:p w14:paraId="18C9E0EB" w14:textId="77777777" w:rsidR="00A818AE" w:rsidRPr="009A57BA" w:rsidRDefault="004F6D52">
      <w:pPr>
        <w:jc w:val="center"/>
        <w:rPr>
          <w:sz w:val="20"/>
          <w:lang w:eastAsia="lt-LT"/>
        </w:rPr>
      </w:pPr>
      <w:r w:rsidRPr="009A57BA">
        <w:rPr>
          <w:sz w:val="20"/>
          <w:lang w:eastAsia="lt-LT"/>
        </w:rPr>
        <w:t>(data)</w:t>
      </w:r>
    </w:p>
    <w:p w14:paraId="13C64CDF" w14:textId="77777777" w:rsidR="00A818AE" w:rsidRPr="009A57BA" w:rsidRDefault="00D30381">
      <w:pPr>
        <w:tabs>
          <w:tab w:val="left" w:pos="3828"/>
        </w:tabs>
        <w:jc w:val="center"/>
        <w:rPr>
          <w:szCs w:val="24"/>
          <w:lang w:eastAsia="lt-LT"/>
        </w:rPr>
      </w:pPr>
      <w:r w:rsidRPr="009A57BA">
        <w:rPr>
          <w:szCs w:val="24"/>
          <w:u w:val="single"/>
          <w:lang w:eastAsia="lt-LT"/>
        </w:rPr>
        <w:t>Gargždai</w:t>
      </w:r>
    </w:p>
    <w:p w14:paraId="2464B0E9" w14:textId="77777777" w:rsidR="004263DC" w:rsidRDefault="004263DC" w:rsidP="00073344">
      <w:pPr>
        <w:jc w:val="center"/>
        <w:rPr>
          <w:b/>
          <w:szCs w:val="24"/>
          <w:lang w:eastAsia="lt-LT"/>
        </w:rPr>
      </w:pPr>
    </w:p>
    <w:p w14:paraId="7E9044CD" w14:textId="2CADD8D8" w:rsidR="00073344" w:rsidRPr="009A57BA" w:rsidRDefault="00073344" w:rsidP="00073344">
      <w:pPr>
        <w:jc w:val="center"/>
        <w:rPr>
          <w:b/>
          <w:szCs w:val="24"/>
          <w:lang w:eastAsia="lt-LT"/>
        </w:rPr>
      </w:pPr>
      <w:r w:rsidRPr="009A57BA">
        <w:rPr>
          <w:b/>
          <w:szCs w:val="24"/>
          <w:lang w:eastAsia="lt-LT"/>
        </w:rPr>
        <w:t>IV SKYRIUS</w:t>
      </w:r>
    </w:p>
    <w:p w14:paraId="7FAC57D7" w14:textId="77777777" w:rsidR="00073344" w:rsidRPr="009A57BA" w:rsidRDefault="00073344" w:rsidP="00073344">
      <w:pPr>
        <w:jc w:val="center"/>
        <w:rPr>
          <w:b/>
          <w:szCs w:val="24"/>
          <w:lang w:eastAsia="lt-LT"/>
        </w:rPr>
      </w:pPr>
      <w:r w:rsidRPr="009A57BA">
        <w:rPr>
          <w:b/>
          <w:szCs w:val="24"/>
          <w:lang w:eastAsia="lt-LT"/>
        </w:rPr>
        <w:t>KITŲ METŲ VEIKLOS UŽDUOTYS, REZULTATAI IR RODIKLIAI</w:t>
      </w:r>
    </w:p>
    <w:p w14:paraId="11B2DE8D" w14:textId="77777777" w:rsidR="00073344" w:rsidRPr="009A57BA" w:rsidRDefault="00073344" w:rsidP="00073344">
      <w:pPr>
        <w:tabs>
          <w:tab w:val="left" w:pos="6237"/>
          <w:tab w:val="right" w:pos="8306"/>
        </w:tabs>
        <w:jc w:val="center"/>
        <w:rPr>
          <w:color w:val="000000"/>
          <w:szCs w:val="24"/>
        </w:rPr>
      </w:pPr>
    </w:p>
    <w:p w14:paraId="16107C0D" w14:textId="77777777" w:rsidR="00073344" w:rsidRPr="009A57BA" w:rsidRDefault="00073344" w:rsidP="00073344">
      <w:pPr>
        <w:tabs>
          <w:tab w:val="left" w:pos="284"/>
        </w:tabs>
        <w:rPr>
          <w:b/>
          <w:szCs w:val="24"/>
          <w:lang w:eastAsia="lt-LT"/>
        </w:rPr>
      </w:pPr>
      <w:r w:rsidRPr="009A57BA">
        <w:rPr>
          <w:b/>
          <w:szCs w:val="24"/>
          <w:lang w:eastAsia="lt-LT"/>
        </w:rPr>
        <w:t>9.</w:t>
      </w:r>
      <w:r w:rsidRPr="009A57BA">
        <w:rPr>
          <w:b/>
          <w:szCs w:val="24"/>
          <w:lang w:eastAsia="lt-LT"/>
        </w:rPr>
        <w:tab/>
        <w:t>Kitų metų užduotys</w:t>
      </w:r>
    </w:p>
    <w:p w14:paraId="1173B460" w14:textId="77777777" w:rsidR="00073344" w:rsidRPr="009A57BA" w:rsidRDefault="00073344" w:rsidP="00073344">
      <w:pPr>
        <w:rPr>
          <w:szCs w:val="24"/>
          <w:lang w:eastAsia="lt-LT"/>
        </w:rPr>
      </w:pPr>
      <w:r w:rsidRPr="009A57BA">
        <w:rPr>
          <w:szCs w:val="24"/>
          <w:lang w:eastAsia="lt-LT"/>
        </w:rPr>
        <w:t>(nustatomos ne mažiau kaip 3 ir ne daugiau kaip 5 užduotys)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719"/>
        <w:gridCol w:w="4226"/>
      </w:tblGrid>
      <w:tr w:rsidR="00073344" w:rsidRPr="009A57BA" w14:paraId="5493B509" w14:textId="77777777" w:rsidTr="000966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7C73" w14:textId="77777777" w:rsidR="00073344" w:rsidRPr="004263DC" w:rsidRDefault="00073344" w:rsidP="00826952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4263DC">
              <w:rPr>
                <w:b/>
                <w:bCs/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1CBE" w14:textId="77777777" w:rsidR="00073344" w:rsidRPr="004263DC" w:rsidRDefault="00073344" w:rsidP="00826952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4263DC">
              <w:rPr>
                <w:b/>
                <w:bCs/>
                <w:szCs w:val="24"/>
                <w:lang w:eastAsia="lt-LT"/>
              </w:rPr>
              <w:t>Siektini rezultatai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A47A" w14:textId="77777777" w:rsidR="00073344" w:rsidRPr="004263DC" w:rsidRDefault="00073344" w:rsidP="00826952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4263DC">
              <w:rPr>
                <w:b/>
                <w:bCs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4263DC" w:rsidRPr="009A57BA" w14:paraId="1EC1C95E" w14:textId="77777777" w:rsidTr="009A57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F682" w14:textId="49FE323E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  <w:r w:rsidRPr="00211810"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>1</w:t>
            </w:r>
            <w:r w:rsidRPr="00211810">
              <w:rPr>
                <w:szCs w:val="24"/>
                <w:lang w:eastAsia="lt-LT"/>
              </w:rPr>
              <w:t xml:space="preserve">. </w:t>
            </w:r>
            <w:bookmarkStart w:id="1" w:name="_Hlk30699321"/>
            <w:r w:rsidRPr="00211810">
              <w:rPr>
                <w:szCs w:val="24"/>
                <w:lang w:eastAsia="lt-LT"/>
              </w:rPr>
              <w:t>Iki 2020 m. birželio 30 d. parengti</w:t>
            </w:r>
            <w:bookmarkStart w:id="2" w:name="_Hlk30699288"/>
            <w:r w:rsidRPr="00211810">
              <w:rPr>
                <w:szCs w:val="24"/>
                <w:lang w:eastAsia="lt-LT"/>
              </w:rPr>
              <w:t xml:space="preserve"> Klaipėdos rajono savivaldybės merui </w:t>
            </w:r>
            <w:bookmarkEnd w:id="2"/>
            <w:r w:rsidRPr="00211810">
              <w:rPr>
                <w:szCs w:val="24"/>
                <w:lang w:eastAsia="lt-LT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A3B5" w14:textId="6B0C0A9A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9.1.1. </w:t>
            </w:r>
            <w:r w:rsidRPr="00211810">
              <w:rPr>
                <w:szCs w:val="24"/>
                <w:lang w:eastAsia="lt-LT"/>
              </w:rPr>
              <w:t>Sumažėjusios įstaigos išlaidos pagal 2020 m. įstaigai patvirtintą biudžetą.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9827" w14:textId="0CFFB00F" w:rsidR="004263DC" w:rsidRPr="00211810" w:rsidRDefault="004263DC" w:rsidP="004263D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9.1.1.</w:t>
            </w:r>
            <w:r w:rsidRPr="00211810">
              <w:rPr>
                <w:szCs w:val="24"/>
                <w:lang w:eastAsia="lt-LT"/>
              </w:rPr>
              <w:t>1. Iki 2020 m. liepos 10 d. Klaipėdos rajono savivaldybės merui raštu pateikta infrastruktūros optimizavimo strategija ir veiksmų planas.</w:t>
            </w:r>
          </w:p>
          <w:p w14:paraId="6969E6A2" w14:textId="70A32AD7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9.1.1.</w:t>
            </w:r>
            <w:r w:rsidRPr="00211810">
              <w:rPr>
                <w:szCs w:val="24"/>
                <w:lang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4263DC" w:rsidRPr="009A57BA" w14:paraId="6E77B58F" w14:textId="77777777" w:rsidTr="009A57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DFF0" w14:textId="25CE0BAD" w:rsidR="004263DC" w:rsidRPr="009A57BA" w:rsidRDefault="004263DC" w:rsidP="004263DC">
            <w:pPr>
              <w:jc w:val="both"/>
              <w:rPr>
                <w:sz w:val="22"/>
                <w:szCs w:val="22"/>
                <w:lang w:eastAsia="lt-LT"/>
              </w:rPr>
            </w:pPr>
            <w:r>
              <w:t>9</w:t>
            </w:r>
            <w:r w:rsidRPr="005E5591">
              <w:t>.</w:t>
            </w:r>
            <w:r>
              <w:t>2</w:t>
            </w:r>
            <w:r w:rsidRPr="005E5591">
              <w:t>. Aktyviai dalyvauti teikiant paraiškas Europos Sąjungos ar valstybės biudžeto lėšomis finansuojamuose priemonėse.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A3ED" w14:textId="2E780467" w:rsidR="004263DC" w:rsidRPr="009A57BA" w:rsidRDefault="004263DC" w:rsidP="004263DC">
            <w:pPr>
              <w:jc w:val="both"/>
              <w:rPr>
                <w:sz w:val="22"/>
                <w:szCs w:val="22"/>
                <w:lang w:eastAsia="lt-LT"/>
              </w:rPr>
            </w:pPr>
            <w:r>
              <w:t xml:space="preserve">9.2.1. </w:t>
            </w:r>
            <w:r w:rsidRPr="005E5591"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A391" w14:textId="228724D8" w:rsidR="004263DC" w:rsidRPr="009A57BA" w:rsidRDefault="004263DC" w:rsidP="004263DC">
            <w:pPr>
              <w:jc w:val="both"/>
            </w:pPr>
            <w:r>
              <w:t xml:space="preserve">9.2.1.1. </w:t>
            </w:r>
            <w:r w:rsidRPr="005E5591">
              <w:t>Įgyvendinti ne mažiau kaip 2 Europos Sąjungos ar valstybės biudžeto lėšomis finansuojami projektai, iš kurių vienas – susijęs su įstaigos infrastruktūros gerinimu.</w:t>
            </w:r>
          </w:p>
        </w:tc>
      </w:tr>
      <w:tr w:rsidR="004263DC" w:rsidRPr="009A57BA" w14:paraId="2AE784C9" w14:textId="77777777" w:rsidTr="000966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1E86" w14:textId="77777777" w:rsidR="004263DC" w:rsidRPr="009A57BA" w:rsidRDefault="004263DC" w:rsidP="004263DC">
            <w:pPr>
              <w:jc w:val="both"/>
              <w:rPr>
                <w:sz w:val="22"/>
                <w:szCs w:val="22"/>
                <w:lang w:eastAsia="lt-LT"/>
              </w:rPr>
            </w:pPr>
            <w:r w:rsidRPr="009A57BA">
              <w:rPr>
                <w:sz w:val="22"/>
                <w:szCs w:val="22"/>
                <w:lang w:eastAsia="lt-LT"/>
              </w:rPr>
              <w:t>9.3.</w:t>
            </w:r>
            <w:r w:rsidRPr="009A57BA">
              <w:t xml:space="preserve"> Užtikrinti funkcionalią, sveiką ir saugią vaikų ugdymo (</w:t>
            </w:r>
            <w:proofErr w:type="spellStart"/>
            <w:r w:rsidRPr="009A57BA">
              <w:t>si</w:t>
            </w:r>
            <w:proofErr w:type="spellEnd"/>
            <w:r w:rsidRPr="009A57BA">
              <w:t>) aplinką.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99A0" w14:textId="77777777" w:rsidR="004263DC" w:rsidRPr="009A57BA" w:rsidRDefault="004263DC" w:rsidP="004263DC">
            <w:pPr>
              <w:jc w:val="both"/>
            </w:pPr>
            <w:r w:rsidRPr="009A57BA">
              <w:t>9.3.1. Atnaujintos ir ugdymo poreikiams pritaikytos vidaus edukacinės erdvės užtikrina saugią, sveiką ugdymo (</w:t>
            </w:r>
            <w:proofErr w:type="spellStart"/>
            <w:r w:rsidRPr="009A57BA">
              <w:t>si</w:t>
            </w:r>
            <w:proofErr w:type="spellEnd"/>
            <w:r w:rsidRPr="009A57BA">
              <w:t xml:space="preserve">) aplinką. </w:t>
            </w:r>
          </w:p>
          <w:p w14:paraId="3CFA69A4" w14:textId="77777777" w:rsidR="004263DC" w:rsidRPr="009A57BA" w:rsidRDefault="004263DC" w:rsidP="004263DC">
            <w:pPr>
              <w:jc w:val="both"/>
            </w:pPr>
          </w:p>
          <w:p w14:paraId="6DB387B3" w14:textId="77777777" w:rsidR="004263DC" w:rsidRPr="009A57BA" w:rsidRDefault="004263DC" w:rsidP="004263DC">
            <w:pPr>
              <w:jc w:val="both"/>
            </w:pPr>
            <w:r w:rsidRPr="009A57BA">
              <w:t>9.3.2. Sukurtos saugios ir modernizuotos lauko judėjimo ir pažinimo poreikius skatinančios edukacinės erdvės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D70A" w14:textId="77777777" w:rsidR="004263DC" w:rsidRPr="009A57BA" w:rsidRDefault="004263DC" w:rsidP="004263DC">
            <w:pPr>
              <w:jc w:val="both"/>
            </w:pPr>
            <w:r w:rsidRPr="009A57BA">
              <w:t>9.3.1.1. Atnaujintos bent 2 vidaus erdvės.</w:t>
            </w:r>
          </w:p>
          <w:p w14:paraId="466B5B98" w14:textId="77777777" w:rsidR="004263DC" w:rsidRPr="009A57BA" w:rsidRDefault="004263DC" w:rsidP="004263DC">
            <w:pPr>
              <w:jc w:val="both"/>
            </w:pPr>
            <w:r w:rsidRPr="009A57BA">
              <w:t>9.3.1.2. Bent 3 grupėms įsigyta priemonių sveikatos stiprinimo metodams įgyvendinti.</w:t>
            </w:r>
          </w:p>
          <w:p w14:paraId="1FA5C291" w14:textId="77777777" w:rsidR="004263DC" w:rsidRPr="009A57BA" w:rsidRDefault="004263DC" w:rsidP="004263DC">
            <w:pPr>
              <w:jc w:val="both"/>
            </w:pPr>
          </w:p>
          <w:p w14:paraId="3526012E" w14:textId="77777777" w:rsidR="004263DC" w:rsidRPr="009A57BA" w:rsidRDefault="004263DC" w:rsidP="004263DC">
            <w:pPr>
              <w:jc w:val="both"/>
            </w:pPr>
          </w:p>
          <w:p w14:paraId="0E0806A6" w14:textId="77777777" w:rsidR="004263DC" w:rsidRPr="009A57BA" w:rsidRDefault="004263DC" w:rsidP="004263DC">
            <w:pPr>
              <w:jc w:val="both"/>
            </w:pPr>
          </w:p>
          <w:p w14:paraId="64F3C5F9" w14:textId="77777777" w:rsidR="004263DC" w:rsidRPr="009A57BA" w:rsidRDefault="004263DC" w:rsidP="004263DC">
            <w:pPr>
              <w:jc w:val="both"/>
            </w:pPr>
            <w:r w:rsidRPr="009A57BA">
              <w:t>9.3.2.1. Įrengtos, sukurtos bent 2 naujos lauko erdvės skatina vaikų judėjimą, įvairina ugdymo procesą.</w:t>
            </w:r>
          </w:p>
          <w:p w14:paraId="76FEE015" w14:textId="77777777" w:rsidR="004263DC" w:rsidRPr="009A57BA" w:rsidRDefault="004263DC" w:rsidP="004263DC">
            <w:pPr>
              <w:jc w:val="both"/>
            </w:pPr>
            <w:r w:rsidRPr="009A57BA">
              <w:t>9.3.2.2. 5 proc. pagerėja vaikų sergamumo rodikliai.</w:t>
            </w:r>
          </w:p>
        </w:tc>
      </w:tr>
      <w:tr w:rsidR="004263DC" w:rsidRPr="009A57BA" w14:paraId="31FCA02C" w14:textId="77777777" w:rsidTr="000966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CFF1" w14:textId="5DC29F23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  <w:r w:rsidRPr="009A57BA">
              <w:rPr>
                <w:szCs w:val="24"/>
                <w:lang w:eastAsia="lt-LT"/>
              </w:rPr>
              <w:lastRenderedPageBreak/>
              <w:t>9.4. Skatinti darbuotojų profesinį tobulėjimą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F783" w14:textId="77777777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  <w:r w:rsidRPr="009A57BA">
              <w:rPr>
                <w:szCs w:val="24"/>
                <w:lang w:eastAsia="lt-LT"/>
              </w:rPr>
              <w:t>9.4.1. Mokytojų profesinio augimo konsultuojantis kultūros stiprinimas</w:t>
            </w:r>
          </w:p>
          <w:p w14:paraId="17EA47D1" w14:textId="77777777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  <w:r w:rsidRPr="009A57BA">
              <w:rPr>
                <w:szCs w:val="24"/>
                <w:lang w:eastAsia="lt-LT"/>
              </w:rPr>
              <w:t xml:space="preserve">(konsultavimo / </w:t>
            </w:r>
            <w:proofErr w:type="spellStart"/>
            <w:r w:rsidRPr="009A57BA">
              <w:rPr>
                <w:szCs w:val="24"/>
                <w:lang w:eastAsia="lt-LT"/>
              </w:rPr>
              <w:t>si</w:t>
            </w:r>
            <w:proofErr w:type="spellEnd"/>
            <w:r w:rsidRPr="009A57BA">
              <w:rPr>
                <w:szCs w:val="24"/>
                <w:lang w:eastAsia="lt-LT"/>
              </w:rPr>
              <w:t xml:space="preserve"> modelis). </w:t>
            </w:r>
          </w:p>
          <w:p w14:paraId="11D1CDB5" w14:textId="77777777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</w:p>
          <w:p w14:paraId="38CD55BF" w14:textId="77777777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</w:p>
          <w:p w14:paraId="385F54AF" w14:textId="77777777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</w:p>
          <w:p w14:paraId="3C407E50" w14:textId="77777777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</w:p>
          <w:p w14:paraId="113A9A82" w14:textId="77777777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</w:p>
          <w:p w14:paraId="10461FBB" w14:textId="77777777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  <w:r w:rsidRPr="009A57BA">
              <w:rPr>
                <w:szCs w:val="24"/>
                <w:lang w:eastAsia="lt-LT"/>
              </w:rPr>
              <w:t>9.4.2. Inicijuoti, sudaryti galimybes nepedagoginiams darbuotojams kelti profesinę kvalifikaciją ir tobulinti profesinius įgūdžius komandinio darbo srityje.</w:t>
            </w:r>
          </w:p>
          <w:p w14:paraId="6D3C0CBE" w14:textId="77777777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BDA0" w14:textId="77777777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  <w:r w:rsidRPr="009A57BA">
              <w:rPr>
                <w:szCs w:val="24"/>
                <w:lang w:eastAsia="lt-LT"/>
              </w:rPr>
              <w:t>9.4.1.1. Pedagogų, kėlusių kvalifikaciją komandinio darbo srityje  –  ne mažiau 70 proc. visų pedagoginių darbuotojų.</w:t>
            </w:r>
          </w:p>
          <w:p w14:paraId="2A946C7B" w14:textId="77777777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  <w:r w:rsidRPr="009A57BA">
              <w:rPr>
                <w:szCs w:val="24"/>
                <w:lang w:eastAsia="lt-LT"/>
              </w:rPr>
              <w:t>9.4.1.2. 50 proc. mokytojų vieną kartą metuose kelia kvalifikaciją už rajono ribų (šalyje, užsienyje) ir atnaujintų žinių pagrindu tobulina savo veiklą.</w:t>
            </w:r>
          </w:p>
          <w:p w14:paraId="1B127DDB" w14:textId="77777777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  <w:r w:rsidRPr="009A57BA">
              <w:rPr>
                <w:szCs w:val="24"/>
                <w:lang w:eastAsia="lt-LT"/>
              </w:rPr>
              <w:t>9.4.1.3. Kiekvienas mokytojas kartą per metus savo profesinės praktikos pagrindu inicijuoja sutelktos diskusijos grupę.</w:t>
            </w:r>
          </w:p>
          <w:p w14:paraId="2F7305DD" w14:textId="77777777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</w:p>
          <w:p w14:paraId="6AB4B7D0" w14:textId="77777777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  <w:r w:rsidRPr="009A57BA">
              <w:rPr>
                <w:szCs w:val="24"/>
                <w:lang w:eastAsia="lt-LT"/>
              </w:rPr>
              <w:t>9.4.2. Nepedagoginių darbuotojų, kėlusių kvalifikaciją    –  ne mažiau 30 proc. visų darbuotojų.</w:t>
            </w:r>
          </w:p>
        </w:tc>
      </w:tr>
      <w:tr w:rsidR="004263DC" w:rsidRPr="009A57BA" w14:paraId="68CB48B0" w14:textId="77777777" w:rsidTr="000966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A41" w14:textId="0E5FE260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  <w:r w:rsidRPr="009A57BA">
              <w:rPr>
                <w:szCs w:val="24"/>
                <w:lang w:eastAsia="lt-LT"/>
              </w:rPr>
              <w:t>9.5. Tobulinti  ugdymo procesą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CA62" w14:textId="77777777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  <w:r w:rsidRPr="009A57BA">
              <w:rPr>
                <w:szCs w:val="24"/>
                <w:lang w:eastAsia="lt-LT"/>
              </w:rPr>
              <w:t>9.5.1. Inicijuoti, dalyvauti ar organizuoti projektų / konkursų paraiškų, nuostatų parengimą ir/ar įgyvendinimą (pareiškėjo arba partnerio pozicijoje).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0B96" w14:textId="77777777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  <w:r w:rsidRPr="009A57BA">
              <w:rPr>
                <w:szCs w:val="24"/>
                <w:lang w:eastAsia="lt-LT"/>
              </w:rPr>
              <w:t>9.5.1.1. Kiekybinis rodiklis – ne mažiau kaip 2 projektai / konkursai.</w:t>
            </w:r>
          </w:p>
          <w:p w14:paraId="69E7483D" w14:textId="77777777" w:rsidR="004263DC" w:rsidRPr="009A57BA" w:rsidRDefault="004263DC" w:rsidP="004263DC">
            <w:pPr>
              <w:jc w:val="both"/>
              <w:rPr>
                <w:szCs w:val="24"/>
                <w:lang w:eastAsia="lt-LT"/>
              </w:rPr>
            </w:pPr>
            <w:r w:rsidRPr="009A57BA">
              <w:rPr>
                <w:szCs w:val="24"/>
                <w:lang w:eastAsia="lt-LT"/>
              </w:rPr>
              <w:t>9.5.1.2. 80 proc. ugdytinių dalyvauja projektinėje veikloje</w:t>
            </w:r>
          </w:p>
        </w:tc>
      </w:tr>
    </w:tbl>
    <w:p w14:paraId="59B083CB" w14:textId="77777777" w:rsidR="00073344" w:rsidRPr="009A57BA" w:rsidRDefault="00073344" w:rsidP="00073344">
      <w:pPr>
        <w:rPr>
          <w:szCs w:val="24"/>
        </w:rPr>
      </w:pPr>
    </w:p>
    <w:p w14:paraId="7E6C0026" w14:textId="02B9BE0E" w:rsidR="00073344" w:rsidRPr="009A57BA" w:rsidRDefault="000425AE" w:rsidP="0007334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9A57BA">
        <w:rPr>
          <w:szCs w:val="24"/>
          <w:u w:val="single"/>
          <w:lang w:eastAsia="lt-LT"/>
        </w:rPr>
        <w:t>Savivaldybės meras</w:t>
      </w:r>
      <w:r w:rsidR="00F267F0" w:rsidRPr="009A57BA">
        <w:rPr>
          <w:szCs w:val="24"/>
          <w:lang w:eastAsia="lt-LT"/>
        </w:rPr>
        <w:t xml:space="preserve">            </w:t>
      </w:r>
      <w:r w:rsidRPr="009A57BA">
        <w:rPr>
          <w:szCs w:val="24"/>
          <w:lang w:eastAsia="lt-LT"/>
        </w:rPr>
        <w:t xml:space="preserve">            </w:t>
      </w:r>
      <w:r w:rsidR="00F267F0" w:rsidRPr="009A57BA">
        <w:rPr>
          <w:szCs w:val="24"/>
          <w:lang w:eastAsia="lt-LT"/>
        </w:rPr>
        <w:t xml:space="preserve">    __________       </w:t>
      </w:r>
      <w:r w:rsidR="00073344" w:rsidRPr="009A57BA">
        <w:rPr>
          <w:szCs w:val="24"/>
          <w:lang w:eastAsia="lt-LT"/>
        </w:rPr>
        <w:t xml:space="preserve">    </w:t>
      </w:r>
      <w:r w:rsidRPr="009A57BA">
        <w:rPr>
          <w:szCs w:val="24"/>
          <w:u w:val="single"/>
          <w:lang w:eastAsia="lt-LT"/>
        </w:rPr>
        <w:t>Bronius Markauskas</w:t>
      </w:r>
      <w:r w:rsidR="00073344" w:rsidRPr="009A57BA">
        <w:rPr>
          <w:szCs w:val="24"/>
          <w:lang w:eastAsia="lt-LT"/>
        </w:rPr>
        <w:t xml:space="preserve">         __________</w:t>
      </w:r>
    </w:p>
    <w:p w14:paraId="104EB0F6" w14:textId="77777777" w:rsidR="00073344" w:rsidRPr="009A57BA" w:rsidRDefault="00073344" w:rsidP="00073344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2"/>
          <w:szCs w:val="22"/>
          <w:lang w:eastAsia="lt-LT"/>
        </w:rPr>
      </w:pPr>
      <w:r w:rsidRPr="009A57BA">
        <w:rPr>
          <w:sz w:val="22"/>
          <w:szCs w:val="22"/>
          <w:lang w:eastAsia="lt-LT"/>
        </w:rPr>
        <w:t>(</w:t>
      </w:r>
      <w:r w:rsidRPr="009A57BA">
        <w:rPr>
          <w:color w:val="000000"/>
          <w:sz w:val="22"/>
          <w:szCs w:val="22"/>
          <w:lang w:eastAsia="lt-LT"/>
        </w:rPr>
        <w:t xml:space="preserve">švietimo įstaigos savininko teises ir </w:t>
      </w:r>
      <w:r w:rsidR="00F267F0" w:rsidRPr="009A57BA">
        <w:rPr>
          <w:sz w:val="22"/>
          <w:szCs w:val="22"/>
          <w:lang w:eastAsia="lt-LT"/>
        </w:rPr>
        <w:t xml:space="preserve">       </w:t>
      </w:r>
      <w:r w:rsidRPr="009A57BA">
        <w:rPr>
          <w:sz w:val="22"/>
          <w:szCs w:val="22"/>
          <w:lang w:eastAsia="lt-LT"/>
        </w:rPr>
        <w:t xml:space="preserve">  (para</w:t>
      </w:r>
      <w:r w:rsidR="00F267F0" w:rsidRPr="009A57BA">
        <w:rPr>
          <w:sz w:val="22"/>
          <w:szCs w:val="22"/>
          <w:lang w:eastAsia="lt-LT"/>
        </w:rPr>
        <w:t xml:space="preserve">šas)     </w:t>
      </w:r>
      <w:r w:rsidRPr="009A57BA">
        <w:rPr>
          <w:sz w:val="22"/>
          <w:szCs w:val="22"/>
          <w:lang w:eastAsia="lt-LT"/>
        </w:rPr>
        <w:t xml:space="preserve">    </w:t>
      </w:r>
      <w:r w:rsidR="00F267F0" w:rsidRPr="009A57BA">
        <w:rPr>
          <w:sz w:val="22"/>
          <w:szCs w:val="22"/>
          <w:lang w:eastAsia="lt-LT"/>
        </w:rPr>
        <w:t xml:space="preserve">      </w:t>
      </w:r>
      <w:r w:rsidRPr="009A57BA">
        <w:rPr>
          <w:sz w:val="22"/>
          <w:szCs w:val="22"/>
          <w:lang w:eastAsia="lt-LT"/>
        </w:rPr>
        <w:t xml:space="preserve"> (vardas ir pavardė)                    (data)</w:t>
      </w:r>
    </w:p>
    <w:p w14:paraId="35E78A49" w14:textId="77777777" w:rsidR="00073344" w:rsidRPr="009A57BA" w:rsidRDefault="00073344" w:rsidP="00073344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2"/>
          <w:szCs w:val="22"/>
          <w:lang w:eastAsia="lt-LT"/>
        </w:rPr>
      </w:pPr>
      <w:r w:rsidRPr="009A57BA">
        <w:rPr>
          <w:color w:val="000000"/>
          <w:sz w:val="22"/>
          <w:szCs w:val="22"/>
          <w:lang w:eastAsia="lt-LT"/>
        </w:rPr>
        <w:t xml:space="preserve">pareigas įgyvendinančios institucijos </w:t>
      </w:r>
    </w:p>
    <w:p w14:paraId="0EB0DFD9" w14:textId="77777777" w:rsidR="00073344" w:rsidRPr="009A57BA" w:rsidRDefault="00073344" w:rsidP="00073344">
      <w:pPr>
        <w:tabs>
          <w:tab w:val="left" w:pos="1276"/>
          <w:tab w:val="left" w:pos="4536"/>
          <w:tab w:val="left" w:pos="7230"/>
        </w:tabs>
        <w:jc w:val="both"/>
        <w:rPr>
          <w:sz w:val="22"/>
          <w:szCs w:val="22"/>
          <w:lang w:eastAsia="lt-LT"/>
        </w:rPr>
      </w:pPr>
      <w:r w:rsidRPr="009A57BA">
        <w:rPr>
          <w:color w:val="000000"/>
          <w:sz w:val="22"/>
          <w:szCs w:val="22"/>
          <w:lang w:eastAsia="lt-LT"/>
        </w:rPr>
        <w:t>(dalininkų susirinkimo) įgalioto asmens</w:t>
      </w:r>
    </w:p>
    <w:p w14:paraId="32884CB1" w14:textId="77777777" w:rsidR="00073344" w:rsidRPr="009A57BA" w:rsidRDefault="00073344" w:rsidP="00073344">
      <w:pPr>
        <w:tabs>
          <w:tab w:val="left" w:pos="1276"/>
          <w:tab w:val="left" w:pos="4536"/>
          <w:tab w:val="left" w:pos="7230"/>
        </w:tabs>
        <w:jc w:val="both"/>
        <w:rPr>
          <w:sz w:val="22"/>
          <w:szCs w:val="22"/>
          <w:lang w:eastAsia="lt-LT"/>
        </w:rPr>
      </w:pPr>
      <w:r w:rsidRPr="009A57BA">
        <w:rPr>
          <w:sz w:val="22"/>
          <w:szCs w:val="22"/>
          <w:lang w:eastAsia="lt-LT"/>
        </w:rPr>
        <w:t>pareigos)</w:t>
      </w:r>
    </w:p>
    <w:p w14:paraId="31F2F95E" w14:textId="77777777" w:rsidR="00073344" w:rsidRPr="009A57BA" w:rsidRDefault="00073344" w:rsidP="00073344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51556789" w14:textId="77777777" w:rsidR="00073344" w:rsidRPr="009A57BA" w:rsidRDefault="00073344" w:rsidP="00073344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9A57BA">
        <w:rPr>
          <w:szCs w:val="24"/>
          <w:lang w:eastAsia="lt-LT"/>
        </w:rPr>
        <w:t>Susipažinau.</w:t>
      </w:r>
    </w:p>
    <w:p w14:paraId="5471CB2F" w14:textId="62720D40" w:rsidR="00073344" w:rsidRPr="009A57BA" w:rsidRDefault="000425AE" w:rsidP="0007334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9A57BA">
        <w:rPr>
          <w:szCs w:val="24"/>
          <w:u w:val="single"/>
          <w:lang w:eastAsia="lt-LT"/>
        </w:rPr>
        <w:t>Direktorė</w:t>
      </w:r>
      <w:r w:rsidR="00F267F0" w:rsidRPr="009A57BA">
        <w:rPr>
          <w:szCs w:val="24"/>
          <w:lang w:eastAsia="lt-LT"/>
        </w:rPr>
        <w:t xml:space="preserve">     </w:t>
      </w:r>
      <w:r w:rsidRPr="009A57BA">
        <w:rPr>
          <w:szCs w:val="24"/>
          <w:lang w:eastAsia="lt-LT"/>
        </w:rPr>
        <w:t xml:space="preserve">               </w:t>
      </w:r>
      <w:r w:rsidR="009A57BA">
        <w:rPr>
          <w:szCs w:val="24"/>
          <w:lang w:eastAsia="lt-LT"/>
        </w:rPr>
        <w:t xml:space="preserve">             </w:t>
      </w:r>
      <w:r w:rsidRPr="009A57BA">
        <w:rPr>
          <w:szCs w:val="24"/>
          <w:lang w:eastAsia="lt-LT"/>
        </w:rPr>
        <w:t xml:space="preserve"> </w:t>
      </w:r>
      <w:r w:rsidR="00F267F0" w:rsidRPr="009A57BA">
        <w:rPr>
          <w:szCs w:val="24"/>
          <w:lang w:eastAsia="lt-LT"/>
        </w:rPr>
        <w:t xml:space="preserve">       </w:t>
      </w:r>
      <w:r w:rsidR="00073344" w:rsidRPr="009A57BA">
        <w:rPr>
          <w:szCs w:val="24"/>
          <w:lang w:eastAsia="lt-LT"/>
        </w:rPr>
        <w:t xml:space="preserve"> _______</w:t>
      </w:r>
      <w:r w:rsidR="00F267F0" w:rsidRPr="009A57BA">
        <w:rPr>
          <w:szCs w:val="24"/>
          <w:lang w:eastAsia="lt-LT"/>
        </w:rPr>
        <w:t xml:space="preserve">___             </w:t>
      </w:r>
      <w:r w:rsidR="00073344" w:rsidRPr="009A57BA">
        <w:rPr>
          <w:szCs w:val="24"/>
          <w:lang w:eastAsia="lt-LT"/>
        </w:rPr>
        <w:t xml:space="preserve">   </w:t>
      </w:r>
      <w:r w:rsidRPr="009A57BA">
        <w:rPr>
          <w:szCs w:val="24"/>
          <w:u w:val="single"/>
          <w:lang w:eastAsia="lt-LT"/>
        </w:rPr>
        <w:t>Raimunda Mockuvienė</w:t>
      </w:r>
      <w:r w:rsidR="00073344" w:rsidRPr="009A57BA">
        <w:rPr>
          <w:szCs w:val="24"/>
          <w:lang w:eastAsia="lt-LT"/>
        </w:rPr>
        <w:t xml:space="preserve">         __________</w:t>
      </w:r>
    </w:p>
    <w:p w14:paraId="2C8CB0CD" w14:textId="4BB44207" w:rsidR="00073344" w:rsidRPr="009A57BA" w:rsidRDefault="00073344" w:rsidP="001D7A82">
      <w:pPr>
        <w:tabs>
          <w:tab w:val="left" w:pos="4536"/>
          <w:tab w:val="left" w:pos="7230"/>
        </w:tabs>
        <w:jc w:val="both"/>
        <w:rPr>
          <w:sz w:val="22"/>
          <w:szCs w:val="22"/>
          <w:lang w:eastAsia="lt-LT"/>
        </w:rPr>
      </w:pPr>
      <w:r w:rsidRPr="009A57BA">
        <w:rPr>
          <w:sz w:val="22"/>
          <w:szCs w:val="22"/>
          <w:lang w:eastAsia="lt-LT"/>
        </w:rPr>
        <w:t>(švietimo įstaigos</w:t>
      </w:r>
      <w:r w:rsidR="00F267F0" w:rsidRPr="009A57BA">
        <w:rPr>
          <w:sz w:val="22"/>
          <w:szCs w:val="22"/>
          <w:lang w:eastAsia="lt-LT"/>
        </w:rPr>
        <w:t xml:space="preserve"> vadovo pareigos)  </w:t>
      </w:r>
      <w:r w:rsidRPr="009A57BA">
        <w:rPr>
          <w:sz w:val="22"/>
          <w:szCs w:val="22"/>
          <w:lang w:eastAsia="lt-LT"/>
        </w:rPr>
        <w:t xml:space="preserve">   (paraš</w:t>
      </w:r>
      <w:r w:rsidR="00F267F0" w:rsidRPr="009A57BA">
        <w:rPr>
          <w:sz w:val="22"/>
          <w:szCs w:val="22"/>
          <w:lang w:eastAsia="lt-LT"/>
        </w:rPr>
        <w:t xml:space="preserve">as)                   </w:t>
      </w:r>
      <w:r w:rsidRPr="009A57BA">
        <w:rPr>
          <w:sz w:val="22"/>
          <w:szCs w:val="22"/>
          <w:lang w:eastAsia="lt-LT"/>
        </w:rPr>
        <w:t xml:space="preserve">  (var</w:t>
      </w:r>
      <w:r w:rsidR="00F267F0" w:rsidRPr="009A57BA">
        <w:rPr>
          <w:sz w:val="22"/>
          <w:szCs w:val="22"/>
          <w:lang w:eastAsia="lt-LT"/>
        </w:rPr>
        <w:t xml:space="preserve">das ir pavardė)             </w:t>
      </w:r>
      <w:r w:rsidR="009A57BA">
        <w:rPr>
          <w:sz w:val="22"/>
          <w:szCs w:val="22"/>
          <w:lang w:eastAsia="lt-LT"/>
        </w:rPr>
        <w:t xml:space="preserve">       </w:t>
      </w:r>
      <w:r w:rsidR="00F267F0" w:rsidRPr="009A57BA">
        <w:rPr>
          <w:sz w:val="22"/>
          <w:szCs w:val="22"/>
          <w:lang w:eastAsia="lt-LT"/>
        </w:rPr>
        <w:t xml:space="preserve"> </w:t>
      </w:r>
      <w:r w:rsidRPr="009A57BA">
        <w:rPr>
          <w:sz w:val="22"/>
          <w:szCs w:val="22"/>
          <w:lang w:eastAsia="lt-LT"/>
        </w:rPr>
        <w:t xml:space="preserve">     (data)</w:t>
      </w:r>
    </w:p>
    <w:sectPr w:rsidR="00073344" w:rsidRPr="009A57BA" w:rsidSect="001E78FE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40" w:code="9"/>
      <w:pgMar w:top="1134" w:right="992" w:bottom="568" w:left="1560" w:header="288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47FF4" w14:textId="77777777" w:rsidR="00062702" w:rsidRDefault="00062702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27AE975C" w14:textId="77777777" w:rsidR="00062702" w:rsidRDefault="00062702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2963" w14:textId="77777777" w:rsidR="00CD77F2" w:rsidRDefault="006B348E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 w:rsidR="00CD77F2"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0D43C3DD" w14:textId="77777777" w:rsidR="00CD77F2" w:rsidRDefault="00CD77F2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108D" w14:textId="77777777" w:rsidR="00CD77F2" w:rsidRDefault="00CD77F2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6A307" w14:textId="77777777" w:rsidR="00062702" w:rsidRDefault="00062702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6606C7E3" w14:textId="77777777" w:rsidR="00062702" w:rsidRDefault="00062702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1501D" w14:textId="77777777" w:rsidR="00CD77F2" w:rsidRDefault="00CD77F2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3046835"/>
      <w:docPartObj>
        <w:docPartGallery w:val="Page Numbers (Top of Page)"/>
        <w:docPartUnique/>
      </w:docPartObj>
    </w:sdtPr>
    <w:sdtEndPr/>
    <w:sdtContent>
      <w:p w14:paraId="40186A8E" w14:textId="77777777" w:rsidR="00CD77F2" w:rsidRDefault="0068663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6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1BD3" w14:textId="77777777" w:rsidR="00CD77F2" w:rsidRDefault="00CD77F2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6CF8"/>
    <w:multiLevelType w:val="multilevel"/>
    <w:tmpl w:val="76E6D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DE7200"/>
    <w:multiLevelType w:val="multilevel"/>
    <w:tmpl w:val="89E00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313D76"/>
    <w:multiLevelType w:val="hybridMultilevel"/>
    <w:tmpl w:val="3E30133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84271"/>
    <w:multiLevelType w:val="hybridMultilevel"/>
    <w:tmpl w:val="175C65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47FB6"/>
    <w:multiLevelType w:val="multilevel"/>
    <w:tmpl w:val="610211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7BB2F99"/>
    <w:multiLevelType w:val="multilevel"/>
    <w:tmpl w:val="821E17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545912"/>
    <w:multiLevelType w:val="multilevel"/>
    <w:tmpl w:val="DB46A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882347"/>
    <w:multiLevelType w:val="hybridMultilevel"/>
    <w:tmpl w:val="AA4CD2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B3C68"/>
    <w:multiLevelType w:val="multilevel"/>
    <w:tmpl w:val="2D347EE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54"/>
    <w:rsid w:val="00005F60"/>
    <w:rsid w:val="000125C1"/>
    <w:rsid w:val="000425AE"/>
    <w:rsid w:val="00062702"/>
    <w:rsid w:val="000654EB"/>
    <w:rsid w:val="000666F6"/>
    <w:rsid w:val="00073344"/>
    <w:rsid w:val="00073FDC"/>
    <w:rsid w:val="0007460F"/>
    <w:rsid w:val="00077888"/>
    <w:rsid w:val="000966A1"/>
    <w:rsid w:val="000E3ECC"/>
    <w:rsid w:val="00105A60"/>
    <w:rsid w:val="00111F3D"/>
    <w:rsid w:val="00114B2B"/>
    <w:rsid w:val="0012477D"/>
    <w:rsid w:val="00184B96"/>
    <w:rsid w:val="00185281"/>
    <w:rsid w:val="0018671F"/>
    <w:rsid w:val="001D02A7"/>
    <w:rsid w:val="001D7A82"/>
    <w:rsid w:val="001E280F"/>
    <w:rsid w:val="001E78FE"/>
    <w:rsid w:val="002067E8"/>
    <w:rsid w:val="00210FA8"/>
    <w:rsid w:val="002134B9"/>
    <w:rsid w:val="002218A5"/>
    <w:rsid w:val="00225456"/>
    <w:rsid w:val="00233272"/>
    <w:rsid w:val="00243F36"/>
    <w:rsid w:val="00256FEC"/>
    <w:rsid w:val="002811ED"/>
    <w:rsid w:val="00282A56"/>
    <w:rsid w:val="00297209"/>
    <w:rsid w:val="002A0161"/>
    <w:rsid w:val="002A725D"/>
    <w:rsid w:val="002A7388"/>
    <w:rsid w:val="002A7BC9"/>
    <w:rsid w:val="002C75EB"/>
    <w:rsid w:val="002D1AA7"/>
    <w:rsid w:val="002E015E"/>
    <w:rsid w:val="002F269D"/>
    <w:rsid w:val="002F4176"/>
    <w:rsid w:val="003113E6"/>
    <w:rsid w:val="003311EF"/>
    <w:rsid w:val="00352623"/>
    <w:rsid w:val="00361DEC"/>
    <w:rsid w:val="0037198F"/>
    <w:rsid w:val="003A3D3A"/>
    <w:rsid w:val="003C08A1"/>
    <w:rsid w:val="003C4E6B"/>
    <w:rsid w:val="003D1420"/>
    <w:rsid w:val="003F4AEB"/>
    <w:rsid w:val="00400FFB"/>
    <w:rsid w:val="00407429"/>
    <w:rsid w:val="00410CE2"/>
    <w:rsid w:val="00411D04"/>
    <w:rsid w:val="004134F8"/>
    <w:rsid w:val="00426193"/>
    <w:rsid w:val="004263DC"/>
    <w:rsid w:val="00426458"/>
    <w:rsid w:val="00444BC4"/>
    <w:rsid w:val="00466D81"/>
    <w:rsid w:val="00484245"/>
    <w:rsid w:val="00487358"/>
    <w:rsid w:val="004A2C64"/>
    <w:rsid w:val="004B1F53"/>
    <w:rsid w:val="004C54FE"/>
    <w:rsid w:val="004E7408"/>
    <w:rsid w:val="004F5206"/>
    <w:rsid w:val="004F6D52"/>
    <w:rsid w:val="005018D9"/>
    <w:rsid w:val="005349CE"/>
    <w:rsid w:val="00540042"/>
    <w:rsid w:val="005736B8"/>
    <w:rsid w:val="005B666A"/>
    <w:rsid w:val="005D2DB3"/>
    <w:rsid w:val="005E5441"/>
    <w:rsid w:val="005E5DBE"/>
    <w:rsid w:val="005F28F8"/>
    <w:rsid w:val="005F7FF5"/>
    <w:rsid w:val="00631850"/>
    <w:rsid w:val="006351AC"/>
    <w:rsid w:val="006360F3"/>
    <w:rsid w:val="00642082"/>
    <w:rsid w:val="00644AAD"/>
    <w:rsid w:val="00646797"/>
    <w:rsid w:val="00657A01"/>
    <w:rsid w:val="00686637"/>
    <w:rsid w:val="006B348E"/>
    <w:rsid w:val="006B3FDA"/>
    <w:rsid w:val="006C31EF"/>
    <w:rsid w:val="006C3324"/>
    <w:rsid w:val="006E687C"/>
    <w:rsid w:val="00701AFE"/>
    <w:rsid w:val="00715AF3"/>
    <w:rsid w:val="00724F40"/>
    <w:rsid w:val="00725C78"/>
    <w:rsid w:val="007268CE"/>
    <w:rsid w:val="007601F9"/>
    <w:rsid w:val="0076657D"/>
    <w:rsid w:val="007841A2"/>
    <w:rsid w:val="00794E9F"/>
    <w:rsid w:val="007A08B1"/>
    <w:rsid w:val="007A166D"/>
    <w:rsid w:val="007A3CC5"/>
    <w:rsid w:val="007B04D3"/>
    <w:rsid w:val="007B6143"/>
    <w:rsid w:val="007E2288"/>
    <w:rsid w:val="007E2540"/>
    <w:rsid w:val="007E6D5E"/>
    <w:rsid w:val="007F7B99"/>
    <w:rsid w:val="00800621"/>
    <w:rsid w:val="008049E0"/>
    <w:rsid w:val="00812BEA"/>
    <w:rsid w:val="00820726"/>
    <w:rsid w:val="0085417C"/>
    <w:rsid w:val="00892D6C"/>
    <w:rsid w:val="008A15CD"/>
    <w:rsid w:val="008A43A8"/>
    <w:rsid w:val="008B7FE5"/>
    <w:rsid w:val="008D1E52"/>
    <w:rsid w:val="008D787D"/>
    <w:rsid w:val="008F1617"/>
    <w:rsid w:val="00900ACC"/>
    <w:rsid w:val="00925813"/>
    <w:rsid w:val="00954009"/>
    <w:rsid w:val="00960FAD"/>
    <w:rsid w:val="00976503"/>
    <w:rsid w:val="009A332B"/>
    <w:rsid w:val="009A57BA"/>
    <w:rsid w:val="009B127D"/>
    <w:rsid w:val="009D35A4"/>
    <w:rsid w:val="009D7630"/>
    <w:rsid w:val="009E6D55"/>
    <w:rsid w:val="009F0A58"/>
    <w:rsid w:val="009F3854"/>
    <w:rsid w:val="00A02A7C"/>
    <w:rsid w:val="00A05588"/>
    <w:rsid w:val="00A5775B"/>
    <w:rsid w:val="00A818AE"/>
    <w:rsid w:val="00AA5D87"/>
    <w:rsid w:val="00AB4948"/>
    <w:rsid w:val="00AE4C02"/>
    <w:rsid w:val="00B01A32"/>
    <w:rsid w:val="00B06871"/>
    <w:rsid w:val="00B0764F"/>
    <w:rsid w:val="00B22D8E"/>
    <w:rsid w:val="00B239AD"/>
    <w:rsid w:val="00B3506B"/>
    <w:rsid w:val="00B97AC6"/>
    <w:rsid w:val="00BA1682"/>
    <w:rsid w:val="00BB1CF1"/>
    <w:rsid w:val="00BD7192"/>
    <w:rsid w:val="00BF3495"/>
    <w:rsid w:val="00C040CC"/>
    <w:rsid w:val="00C213E9"/>
    <w:rsid w:val="00C33661"/>
    <w:rsid w:val="00C4570A"/>
    <w:rsid w:val="00C628EE"/>
    <w:rsid w:val="00C676E4"/>
    <w:rsid w:val="00C9590C"/>
    <w:rsid w:val="00CA0B36"/>
    <w:rsid w:val="00CC72F9"/>
    <w:rsid w:val="00CD0266"/>
    <w:rsid w:val="00CD77F2"/>
    <w:rsid w:val="00D30381"/>
    <w:rsid w:val="00D31194"/>
    <w:rsid w:val="00D447D8"/>
    <w:rsid w:val="00D45B96"/>
    <w:rsid w:val="00D51970"/>
    <w:rsid w:val="00D51EF0"/>
    <w:rsid w:val="00D62439"/>
    <w:rsid w:val="00D843D2"/>
    <w:rsid w:val="00DB4292"/>
    <w:rsid w:val="00E26869"/>
    <w:rsid w:val="00E30781"/>
    <w:rsid w:val="00E34480"/>
    <w:rsid w:val="00EA29CF"/>
    <w:rsid w:val="00EA6931"/>
    <w:rsid w:val="00EF23F8"/>
    <w:rsid w:val="00F01C43"/>
    <w:rsid w:val="00F154FB"/>
    <w:rsid w:val="00F164D7"/>
    <w:rsid w:val="00F17C94"/>
    <w:rsid w:val="00F21172"/>
    <w:rsid w:val="00F24BB5"/>
    <w:rsid w:val="00F267F0"/>
    <w:rsid w:val="00F27CD8"/>
    <w:rsid w:val="00F346C1"/>
    <w:rsid w:val="00F3769A"/>
    <w:rsid w:val="00F37A28"/>
    <w:rsid w:val="00F52CDA"/>
    <w:rsid w:val="00F544AA"/>
    <w:rsid w:val="00F558EE"/>
    <w:rsid w:val="00F60660"/>
    <w:rsid w:val="00F91302"/>
    <w:rsid w:val="00F9466D"/>
    <w:rsid w:val="00F9547A"/>
    <w:rsid w:val="00F96689"/>
    <w:rsid w:val="00FA5355"/>
    <w:rsid w:val="00FB4F40"/>
    <w:rsid w:val="00FC77EE"/>
    <w:rsid w:val="00FE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715C1"/>
  <w15:docId w15:val="{74E373AE-0FCF-4F9E-AE38-2A0404FA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2645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6D5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4F6D5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F6D52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Sraopastraipa">
    <w:name w:val="List Paragraph"/>
    <w:basedOn w:val="prastasis"/>
    <w:rsid w:val="007A166D"/>
    <w:pPr>
      <w:ind w:left="720"/>
      <w:contextualSpacing/>
    </w:pPr>
  </w:style>
  <w:style w:type="paragraph" w:styleId="Porat">
    <w:name w:val="footer"/>
    <w:basedOn w:val="prastasis"/>
    <w:link w:val="PoratDiagrama"/>
    <w:semiHidden/>
    <w:unhideWhenUsed/>
    <w:rsid w:val="00111F3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111F3D"/>
  </w:style>
  <w:style w:type="table" w:styleId="Lentelstinklelis">
    <w:name w:val="Table Grid"/>
    <w:basedOn w:val="prastojilentel"/>
    <w:uiPriority w:val="39"/>
    <w:rsid w:val="00BB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nhideWhenUsed/>
    <w:rsid w:val="009B127D"/>
    <w:rPr>
      <w:color w:val="0563C1" w:themeColor="hyperlink"/>
      <w:u w:val="single"/>
    </w:rPr>
  </w:style>
  <w:style w:type="character" w:customStyle="1" w:styleId="st">
    <w:name w:val="st"/>
    <w:rsid w:val="00233272"/>
  </w:style>
  <w:style w:type="character" w:customStyle="1" w:styleId="5yl5">
    <w:name w:val="_5yl5"/>
    <w:basedOn w:val="Numatytasispastraiposriftas"/>
    <w:rsid w:val="0023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55D8-6758-4DF6-8BB1-30DD6ABC2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13A32-CE2D-4786-8806-205CE8511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67E2D-F87F-459C-A694-1A731E105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72D333-87DB-40B6-A507-05269AD7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2435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ee03e331-3349-47d8-b590-fc919fc3a878</vt:lpstr>
    </vt:vector>
  </TitlesOfParts>
  <Company>VKS</Company>
  <LinksUpToDate>false</LinksUpToDate>
  <CharactersWithSpaces>3816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ee03e331-3349-47d8-b590-fc919fc3a878</dc:title>
  <dc:creator>Razmantienė Audronė</dc:creator>
  <cp:lastModifiedBy>Dainora Daugeliene</cp:lastModifiedBy>
  <cp:revision>2</cp:revision>
  <cp:lastPrinted>2018-08-14T11:13:00Z</cp:lastPrinted>
  <dcterms:created xsi:type="dcterms:W3CDTF">2020-03-31T18:04:00Z</dcterms:created>
  <dcterms:modified xsi:type="dcterms:W3CDTF">2020-03-31T18:04:00Z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vizavimo metu</vt:lpwstr>
  </property>
</Properties>
</file>